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南京</w:t>
      </w:r>
      <w:r>
        <w:rPr>
          <w:rFonts w:ascii="仿宋_GB2312" w:eastAsia="仿宋_GB2312"/>
          <w:b/>
          <w:sz w:val="32"/>
          <w:szCs w:val="32"/>
        </w:rPr>
        <w:t>医科大学</w:t>
      </w:r>
      <w:r>
        <w:rPr>
          <w:rFonts w:hint="eastAsia"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3年预防</w:t>
      </w:r>
      <w:r>
        <w:rPr>
          <w:rFonts w:ascii="仿宋_GB2312" w:eastAsia="仿宋_GB2312"/>
          <w:b/>
          <w:sz w:val="32"/>
          <w:szCs w:val="32"/>
        </w:rPr>
        <w:t>医学</w:t>
      </w:r>
      <w:r>
        <w:rPr>
          <w:rFonts w:hint="eastAsia" w:ascii="仿宋_GB2312" w:eastAsia="仿宋_GB2312"/>
          <w:b/>
          <w:sz w:val="32"/>
          <w:szCs w:val="32"/>
        </w:rPr>
        <w:t>专业第二学士学位招生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外校考生报名表</w:t>
      </w: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980"/>
        <w:gridCol w:w="374"/>
        <w:gridCol w:w="346"/>
        <w:gridCol w:w="195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高考生源地省份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（通知录取事项）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6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专业与学位信息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本科院校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本科专业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本科学位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本科平均学分绩点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</w:t>
            </w:r>
            <w:r>
              <w:rPr>
                <w:rFonts w:ascii="仿宋_GB2312" w:eastAsia="仿宋_GB2312"/>
                <w:sz w:val="24"/>
                <w:szCs w:val="24"/>
              </w:rPr>
              <w:t>期间是否受过纪律处分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学院辅导员姓名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及联系电话</w:t>
            </w:r>
          </w:p>
        </w:tc>
        <w:tc>
          <w:tcPr>
            <w:tcW w:w="66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57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粘贴本人近期免冠2寸白底照片</w:t>
            </w:r>
          </w:p>
        </w:tc>
        <w:tc>
          <w:tcPr>
            <w:tcW w:w="27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本科就读学院信息确认</w:t>
            </w:r>
          </w:p>
        </w:tc>
        <w:tc>
          <w:tcPr>
            <w:tcW w:w="39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本人已阅读《南京医科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2023年预防</w:t>
            </w:r>
            <w:r>
              <w:rPr>
                <w:rFonts w:ascii="仿宋_GB2312" w:eastAsia="仿宋_GB2312"/>
                <w:sz w:val="24"/>
                <w:szCs w:val="24"/>
              </w:rPr>
              <w:t>医学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第二学士学位招生简章》和报名说明，保证以上信息及所有报名材料真实有效，若弄虚作假，自愿接受南京医科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取消录取资格和学籍的处理。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257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考生以上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信息属实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ascii="仿宋_GB2312" w:eastAsia="仿宋_GB2312"/>
                <w:sz w:val="24"/>
                <w:szCs w:val="24"/>
              </w:rPr>
              <w:t>人签字：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35" w:firstLineChars="9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(加盖本科第一学位</w:t>
            </w:r>
          </w:p>
          <w:p>
            <w:pPr>
              <w:ind w:firstLine="235" w:firstLineChars="9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所在学院公章)</w:t>
            </w:r>
          </w:p>
        </w:tc>
        <w:tc>
          <w:tcPr>
            <w:tcW w:w="391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25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本人签字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  <w:szCs w:val="24"/>
        </w:rPr>
        <w:t xml:space="preserve">                      （以上信息有缺项报名无效）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hNWI5YjRlMWY0NzY4ZGZkODlmNWY0YjdhNmI2ZTgifQ=="/>
  </w:docVars>
  <w:rsids>
    <w:rsidRoot w:val="00EF554B"/>
    <w:rsid w:val="00005D5F"/>
    <w:rsid w:val="000E468B"/>
    <w:rsid w:val="001958E8"/>
    <w:rsid w:val="001977DF"/>
    <w:rsid w:val="002470F0"/>
    <w:rsid w:val="002711C0"/>
    <w:rsid w:val="002A1908"/>
    <w:rsid w:val="002E46A1"/>
    <w:rsid w:val="00307C9B"/>
    <w:rsid w:val="00324158"/>
    <w:rsid w:val="00342E56"/>
    <w:rsid w:val="00395D05"/>
    <w:rsid w:val="003A43AE"/>
    <w:rsid w:val="003B7152"/>
    <w:rsid w:val="00403E28"/>
    <w:rsid w:val="004B47F9"/>
    <w:rsid w:val="00512E22"/>
    <w:rsid w:val="00577603"/>
    <w:rsid w:val="005A2B33"/>
    <w:rsid w:val="005B305D"/>
    <w:rsid w:val="005F47BE"/>
    <w:rsid w:val="00642E3F"/>
    <w:rsid w:val="006B39A7"/>
    <w:rsid w:val="00721F67"/>
    <w:rsid w:val="007F3EE7"/>
    <w:rsid w:val="00813626"/>
    <w:rsid w:val="00816022"/>
    <w:rsid w:val="00843632"/>
    <w:rsid w:val="00851F87"/>
    <w:rsid w:val="008C5938"/>
    <w:rsid w:val="00985D5A"/>
    <w:rsid w:val="009959E5"/>
    <w:rsid w:val="009E39B8"/>
    <w:rsid w:val="00B12D6C"/>
    <w:rsid w:val="00B34504"/>
    <w:rsid w:val="00B65639"/>
    <w:rsid w:val="00BE2012"/>
    <w:rsid w:val="00C713CD"/>
    <w:rsid w:val="00C7763A"/>
    <w:rsid w:val="00CB4F0D"/>
    <w:rsid w:val="00D653A0"/>
    <w:rsid w:val="00D67E81"/>
    <w:rsid w:val="00D73F15"/>
    <w:rsid w:val="00D9499F"/>
    <w:rsid w:val="00DF27F5"/>
    <w:rsid w:val="00E7092F"/>
    <w:rsid w:val="00E762A5"/>
    <w:rsid w:val="00EB4B2C"/>
    <w:rsid w:val="00ED3A28"/>
    <w:rsid w:val="00EE522D"/>
    <w:rsid w:val="00EF32F3"/>
    <w:rsid w:val="00EF554B"/>
    <w:rsid w:val="00F07E80"/>
    <w:rsid w:val="00F23553"/>
    <w:rsid w:val="00FD5AF0"/>
    <w:rsid w:val="0CC8544F"/>
    <w:rsid w:val="17C915B5"/>
    <w:rsid w:val="2BB86A0D"/>
    <w:rsid w:val="37F50EBB"/>
    <w:rsid w:val="402B3D5F"/>
    <w:rsid w:val="50644990"/>
    <w:rsid w:val="5BCF5323"/>
    <w:rsid w:val="62571DD5"/>
    <w:rsid w:val="6D897A6C"/>
    <w:rsid w:val="71BA0B7A"/>
    <w:rsid w:val="79FD66B7"/>
    <w:rsid w:val="DFA7E441"/>
    <w:rsid w:val="F6FD985F"/>
    <w:rsid w:val="FEFF9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1667</Characters>
  <Lines>13</Lines>
  <Paragraphs>3</Paragraphs>
  <TotalTime>12</TotalTime>
  <ScaleCrop>false</ScaleCrop>
  <LinksUpToDate>false</LinksUpToDate>
  <CharactersWithSpaces>1956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2022-06-26T09:09:00Z</dcterms:created>
  <dc:creator>ZZG</dc:creator>
  <cp:lastModifiedBy>Yeh_Xin</cp:lastModifiedBy>
  <dcterms:modified xsi:type="dcterms:W3CDTF">2023-04-30T02:54:29Z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916C81BCE8B548EDA1A7BA4CC90B771C_13</vt:lpwstr>
  </property>
</Properties>
</file>